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6D7689" w:rsidP="009D5795">
      <w:pPr>
        <w:pStyle w:val="Subtitle"/>
        <w:rPr>
          <w:rFonts w:ascii="Tahoma" w:hAnsi="Tahoma" w:cs="Tahoma"/>
          <w:color w:val="000000"/>
          <w:sz w:val="26"/>
          <w:szCs w:val="26"/>
          <w:u w:val="none"/>
          <w:vertAlign w:val="superscript"/>
        </w:rPr>
      </w:pPr>
      <w:r w:rsidRPr="00D80BEB">
        <w:rPr>
          <w:rFonts w:ascii="Tahoma" w:hAnsi="Tahoma" w:cs="Tahoma"/>
          <w:color w:val="000000"/>
          <w:sz w:val="26"/>
          <w:szCs w:val="26"/>
          <w:u w:val="none"/>
        </w:rPr>
        <w:t>Newsletter for week commencing</w:t>
      </w:r>
      <w:r w:rsidR="008D0627" w:rsidRPr="00D80BEB">
        <w:rPr>
          <w:rFonts w:ascii="Tahoma" w:hAnsi="Tahoma" w:cs="Tahoma"/>
          <w:color w:val="000000"/>
          <w:sz w:val="26"/>
          <w:szCs w:val="26"/>
          <w:u w:val="none"/>
        </w:rPr>
        <w:t xml:space="preserve"> </w:t>
      </w:r>
      <w:r w:rsidR="0097483B" w:rsidRPr="00D80BEB">
        <w:rPr>
          <w:rFonts w:ascii="Tahoma" w:hAnsi="Tahoma" w:cs="Tahoma"/>
          <w:color w:val="000000"/>
          <w:sz w:val="26"/>
          <w:szCs w:val="26"/>
          <w:u w:val="none"/>
        </w:rPr>
        <w:t>2</w:t>
      </w:r>
      <w:r w:rsidR="008042A7">
        <w:rPr>
          <w:rFonts w:ascii="Tahoma" w:hAnsi="Tahoma" w:cs="Tahoma"/>
          <w:color w:val="000000"/>
          <w:sz w:val="26"/>
          <w:szCs w:val="26"/>
          <w:u w:val="none"/>
        </w:rPr>
        <w:t>9th</w:t>
      </w:r>
      <w:r w:rsidR="0056790E" w:rsidRPr="00D80BEB">
        <w:rPr>
          <w:rFonts w:ascii="Tahoma" w:hAnsi="Tahoma" w:cs="Tahoma"/>
          <w:color w:val="000000"/>
          <w:sz w:val="26"/>
          <w:szCs w:val="26"/>
          <w:u w:val="none"/>
        </w:rPr>
        <w:t xml:space="preserve"> </w:t>
      </w:r>
      <w:r w:rsidR="00F73A3D" w:rsidRPr="00D80BEB">
        <w:rPr>
          <w:rFonts w:ascii="Tahoma" w:hAnsi="Tahoma" w:cs="Tahoma"/>
          <w:color w:val="000000"/>
          <w:sz w:val="26"/>
          <w:szCs w:val="26"/>
          <w:u w:val="none"/>
        </w:rPr>
        <w:t>February</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E076E8">
            <w:pPr>
              <w:rPr>
                <w:rFonts w:asciiTheme="minorHAnsi" w:hAnsiTheme="minorHAnsi"/>
                <w:b/>
                <w:caps/>
                <w:color w:val="000000"/>
              </w:rPr>
            </w:pPr>
            <w:r>
              <w:rPr>
                <w:rFonts w:asciiTheme="minorHAnsi" w:hAnsiTheme="minorHAnsi"/>
                <w:b/>
                <w:caps/>
                <w:color w:val="000000"/>
              </w:rPr>
              <w:t xml:space="preserve">AFTERSCHOOL CLUBS </w:t>
            </w:r>
            <w:r w:rsidR="00E076E8">
              <w:rPr>
                <w:rFonts w:asciiTheme="minorHAnsi" w:hAnsiTheme="minorHAnsi"/>
                <w:b/>
                <w:caps/>
                <w:color w:val="000000"/>
              </w:rPr>
              <w:t>this week</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r w:rsidR="0056790E" w:rsidRPr="00D80BEB">
              <w:rPr>
                <w:rFonts w:ascii="Tahoma" w:hAnsi="Tahoma" w:cs="Tahoma"/>
                <w:sz w:val="22"/>
                <w:szCs w:val="22"/>
              </w:rPr>
              <w:t>C</w:t>
            </w:r>
            <w:r w:rsidR="001639F8" w:rsidRPr="00D80BEB">
              <w:rPr>
                <w:rFonts w:ascii="Tahoma" w:hAnsi="Tahoma" w:cs="Tahoma"/>
                <w:sz w:val="22"/>
                <w:szCs w:val="22"/>
              </w:rPr>
              <w:t>ookery at Boskenwyn</w:t>
            </w:r>
          </w:p>
          <w:p w:rsidR="006D3193" w:rsidRPr="00D80BEB" w:rsidRDefault="006D3193" w:rsidP="0030372E">
            <w:pPr>
              <w:jc w:val="both"/>
              <w:rPr>
                <w:rFonts w:ascii="Tahoma" w:hAnsi="Tahoma" w:cs="Tahoma"/>
                <w:sz w:val="22"/>
                <w:szCs w:val="22"/>
              </w:rPr>
            </w:pPr>
            <w:r>
              <w:rPr>
                <w:rFonts w:ascii="Tahoma" w:hAnsi="Tahoma" w:cs="Tahoma"/>
                <w:sz w:val="22"/>
                <w:szCs w:val="22"/>
              </w:rPr>
              <w:t>KS2 Maths SATs (Yr6)</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6C4478" w:rsidRPr="00D80BEB" w:rsidRDefault="006D3193" w:rsidP="0030372E">
            <w:pPr>
              <w:jc w:val="both"/>
              <w:rPr>
                <w:rFonts w:ascii="Tahoma" w:hAnsi="Tahoma" w:cs="Tahoma"/>
                <w:sz w:val="22"/>
                <w:szCs w:val="22"/>
              </w:rPr>
            </w:pPr>
            <w:r>
              <w:rPr>
                <w:rFonts w:ascii="Tahoma" w:hAnsi="Tahoma" w:cs="Tahoma"/>
                <w:sz w:val="22"/>
                <w:szCs w:val="22"/>
              </w:rPr>
              <w:t>Crosscountry</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Pr>
                <w:rFonts w:ascii="Tahoma" w:hAnsi="Tahoma" w:cs="Tahoma"/>
                <w:sz w:val="22"/>
                <w:szCs w:val="22"/>
              </w:rPr>
              <w:t xml:space="preserve">                       </w:t>
            </w:r>
            <w:r w:rsidR="0030372E">
              <w:rPr>
                <w:rFonts w:ascii="Tahoma" w:hAnsi="Tahoma" w:cs="Tahoma"/>
                <w:sz w:val="22"/>
                <w:szCs w:val="22"/>
              </w:rPr>
              <w:t xml:space="preserve">   Go Noodle </w:t>
            </w:r>
            <w:r w:rsidR="006C4478" w:rsidRPr="00D80BEB">
              <w:rPr>
                <w:rFonts w:ascii="Tahoma" w:hAnsi="Tahoma" w:cs="Tahoma"/>
                <w:sz w:val="22"/>
                <w:szCs w:val="22"/>
              </w:rPr>
              <w:t>at Boskenwyn</w:t>
            </w:r>
          </w:p>
          <w:p w:rsidR="006D3193" w:rsidRDefault="00F00985" w:rsidP="0030372E">
            <w:pPr>
              <w:jc w:val="both"/>
              <w:rPr>
                <w:rFonts w:ascii="Tahoma" w:hAnsi="Tahoma" w:cs="Tahoma"/>
                <w:sz w:val="22"/>
                <w:szCs w:val="22"/>
              </w:rPr>
            </w:pPr>
            <w:r w:rsidRPr="00D80BEB">
              <w:rPr>
                <w:rFonts w:ascii="Tahoma" w:hAnsi="Tahoma" w:cs="Tahoma"/>
                <w:sz w:val="22"/>
                <w:szCs w:val="22"/>
              </w:rPr>
              <w:t>Fit Club</w:t>
            </w:r>
          </w:p>
          <w:p w:rsidR="005E0F02" w:rsidRPr="00D80BEB" w:rsidRDefault="006D3193" w:rsidP="0030372E">
            <w:pPr>
              <w:jc w:val="both"/>
              <w:rPr>
                <w:rFonts w:ascii="Tahoma" w:hAnsi="Tahoma" w:cs="Tahoma"/>
                <w:sz w:val="22"/>
                <w:szCs w:val="22"/>
              </w:rPr>
            </w:pPr>
            <w:r>
              <w:rPr>
                <w:rFonts w:ascii="Tahoma" w:hAnsi="Tahoma" w:cs="Tahoma"/>
                <w:sz w:val="22"/>
                <w:szCs w:val="22"/>
              </w:rPr>
              <w:t>KS2 Lit SATs (Yr6)</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Pr="00D80BEB" w:rsidRDefault="001639F8" w:rsidP="0030372E">
            <w:pPr>
              <w:jc w:val="both"/>
              <w:rPr>
                <w:rFonts w:ascii="Tahoma" w:hAnsi="Tahoma" w:cs="Tahoma"/>
                <w:sz w:val="22"/>
                <w:szCs w:val="22"/>
              </w:rPr>
            </w:pPr>
            <w:r w:rsidRPr="00D80BEB">
              <w:rPr>
                <w:rFonts w:ascii="Tahoma" w:hAnsi="Tahoma" w:cs="Tahoma"/>
                <w:sz w:val="22"/>
                <w:szCs w:val="22"/>
              </w:rPr>
              <w:t xml:space="preserve">Football Club                          </w:t>
            </w:r>
            <w:r w:rsidR="0030372E">
              <w:rPr>
                <w:rFonts w:ascii="Tahoma" w:hAnsi="Tahoma" w:cs="Tahoma"/>
                <w:sz w:val="22"/>
                <w:szCs w:val="22"/>
              </w:rPr>
              <w:t xml:space="preserve">              </w:t>
            </w:r>
            <w:r w:rsidRPr="00D80BEB">
              <w:rPr>
                <w:rFonts w:ascii="Tahoma" w:hAnsi="Tahoma" w:cs="Tahoma"/>
                <w:sz w:val="22"/>
                <w:szCs w:val="22"/>
              </w:rPr>
              <w:t>Film Club at Boskenwyn</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Pr="00D80BEB" w:rsidRDefault="006D3193" w:rsidP="0030372E">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Sport Club</w:t>
            </w:r>
            <w:r w:rsidR="001639F8" w:rsidRPr="00D80BEB">
              <w:rPr>
                <w:rFonts w:ascii="Tahoma" w:hAnsi="Tahoma" w:cs="Tahoma"/>
                <w:sz w:val="22"/>
                <w:szCs w:val="22"/>
              </w:rPr>
              <w:t xml:space="preserve"> &amp; Choir at Boskenwyn</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8042A7" w:rsidP="0030372E">
            <w:pPr>
              <w:jc w:val="both"/>
              <w:rPr>
                <w:rFonts w:ascii="Tahoma" w:hAnsi="Tahoma" w:cs="Tahoma"/>
                <w:sz w:val="22"/>
                <w:szCs w:val="22"/>
              </w:rPr>
            </w:pPr>
            <w:r w:rsidRPr="0030372E">
              <w:rPr>
                <w:rFonts w:ascii="Tahoma" w:hAnsi="Tahoma" w:cs="Tahoma"/>
                <w:sz w:val="22"/>
                <w:szCs w:val="22"/>
              </w:rPr>
              <w:t>Craft Club (KS1)</w:t>
            </w:r>
            <w:r w:rsidR="0030372E" w:rsidRPr="0030372E">
              <w:rPr>
                <w:rFonts w:ascii="Tahoma" w:hAnsi="Tahoma" w:cs="Tahoma"/>
                <w:sz w:val="22"/>
                <w:szCs w:val="22"/>
              </w:rPr>
              <w:t xml:space="preserve">                                 </w:t>
            </w:r>
            <w:r w:rsidR="0030372E">
              <w:rPr>
                <w:rFonts w:ascii="Tahoma" w:hAnsi="Tahoma" w:cs="Tahoma"/>
                <w:sz w:val="22"/>
                <w:szCs w:val="22"/>
              </w:rPr>
              <w:t xml:space="preserve">   </w:t>
            </w:r>
            <w:r w:rsidR="0030372E" w:rsidRPr="0030372E">
              <w:rPr>
                <w:rFonts w:ascii="Tahoma" w:hAnsi="Tahoma" w:cs="Tahoma"/>
                <w:sz w:val="22"/>
                <w:szCs w:val="22"/>
              </w:rPr>
              <w:t>Nature Club at Boskenwyn</w:t>
            </w:r>
          </w:p>
        </w:tc>
      </w:tr>
    </w:tbl>
    <w:p w:rsidR="00EC2AB4" w:rsidRDefault="00EC2AB4" w:rsidP="006D7689">
      <w:pPr>
        <w:jc w:val="center"/>
        <w:rPr>
          <w:rFonts w:asciiTheme="minorHAnsi" w:hAnsiTheme="minorHAnsi"/>
          <w:b/>
          <w:lang w:eastAsia="en-US"/>
        </w:rPr>
      </w:pPr>
    </w:p>
    <w:p w:rsidR="00396743" w:rsidRPr="00D80BEB" w:rsidRDefault="006D7689" w:rsidP="006730EE">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653664" w:rsidRDefault="00653664" w:rsidP="006730EE">
      <w:pPr>
        <w:jc w:val="center"/>
        <w:rPr>
          <w:rFonts w:asciiTheme="minorHAnsi" w:hAnsiTheme="minorHAnsi"/>
          <w:b/>
          <w:lang w:eastAsia="en-US"/>
        </w:rPr>
      </w:pPr>
    </w:p>
    <w:p w:rsidR="00D80BEB" w:rsidRPr="0030372E" w:rsidRDefault="00D80BEB" w:rsidP="00D80BEB">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hAnsi="Tahoma" w:cs="Tahoma"/>
          <w:sz w:val="22"/>
          <w:szCs w:val="22"/>
          <w:shd w:val="clear" w:color="auto" w:fill="FFFFFF"/>
        </w:rPr>
        <w:t>Early notice - Class 1 and Class 2 will need shoe boxes (with lid) for their science work this term.</w:t>
      </w:r>
    </w:p>
    <w:p w:rsidR="008042A7" w:rsidRPr="0030372E" w:rsidRDefault="008042A7" w:rsidP="008042A7">
      <w:pPr>
        <w:pStyle w:val="ListParagraph"/>
        <w:spacing w:after="200" w:line="276" w:lineRule="auto"/>
        <w:rPr>
          <w:rFonts w:ascii="Tahoma" w:eastAsiaTheme="minorHAnsi" w:hAnsi="Tahoma" w:cs="Tahoma"/>
          <w:sz w:val="22"/>
          <w:szCs w:val="22"/>
          <w:lang w:eastAsia="en-US"/>
        </w:rPr>
      </w:pPr>
    </w:p>
    <w:p w:rsidR="008042A7" w:rsidRPr="0030372E" w:rsidRDefault="008042A7" w:rsidP="00D80BEB">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hAnsi="Tahoma" w:cs="Tahoma"/>
          <w:sz w:val="22"/>
          <w:szCs w:val="22"/>
          <w:shd w:val="clear" w:color="auto" w:fill="FFFFFF"/>
        </w:rPr>
        <w:t xml:space="preserve">Could we please have any remaining danceathon sponsor money </w:t>
      </w:r>
      <w:proofErr w:type="gramStart"/>
      <w:r w:rsidRPr="0030372E">
        <w:rPr>
          <w:rFonts w:ascii="Tahoma" w:hAnsi="Tahoma" w:cs="Tahoma"/>
          <w:sz w:val="22"/>
          <w:szCs w:val="22"/>
          <w:shd w:val="clear" w:color="auto" w:fill="FFFFFF"/>
        </w:rPr>
        <w:t>in.</w:t>
      </w:r>
      <w:proofErr w:type="gramEnd"/>
    </w:p>
    <w:p w:rsidR="00A970DC" w:rsidRPr="0030372E" w:rsidRDefault="00A970DC" w:rsidP="00A970DC">
      <w:pPr>
        <w:pStyle w:val="ListParagraph"/>
        <w:rPr>
          <w:rFonts w:ascii="Tahoma" w:eastAsiaTheme="minorHAnsi" w:hAnsi="Tahoma" w:cs="Tahoma"/>
          <w:sz w:val="22"/>
          <w:szCs w:val="22"/>
          <w:lang w:eastAsia="en-US"/>
        </w:rPr>
      </w:pPr>
    </w:p>
    <w:p w:rsidR="00A970DC" w:rsidRPr="0030372E" w:rsidRDefault="00A970DC" w:rsidP="00A970DC">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eastAsiaTheme="minorHAnsi" w:hAnsi="Tahoma" w:cs="Tahoma"/>
          <w:sz w:val="22"/>
          <w:szCs w:val="22"/>
          <w:lang w:eastAsia="en-US"/>
        </w:rPr>
        <w:t xml:space="preserve">On Tuesdays, </w:t>
      </w:r>
      <w:r w:rsidRPr="0030372E">
        <w:rPr>
          <w:rFonts w:ascii="Tahoma" w:hAnsi="Tahoma" w:cs="Tahoma"/>
          <w:sz w:val="22"/>
          <w:szCs w:val="22"/>
          <w:shd w:val="clear" w:color="auto" w:fill="FFFFFF"/>
        </w:rPr>
        <w:t>Miss Burns, our Early Years Teacher will be leading learning sessions for children from birth to three years old. All parents and carers are welcome to bring along your children, grandchildren, nephews, nieces to meet children of similar ages. You can either join in with our sessions or just pop in for a natter and a brew! Sessions will include music, art, massage etc and will cost £1 to cover expenses. So come along between 1.30pm and 3.00pm on Tuesday and have some fun!</w:t>
      </w:r>
      <w:r w:rsidRPr="0030372E">
        <w:rPr>
          <w:rFonts w:ascii="Tahoma" w:hAnsi="Tahoma" w:cs="Tahoma"/>
          <w:sz w:val="22"/>
          <w:szCs w:val="22"/>
          <w:shd w:val="clear" w:color="auto" w:fill="FFFFFF"/>
        </w:rPr>
        <w:br/>
      </w:r>
    </w:p>
    <w:p w:rsidR="008042A7" w:rsidRPr="0030372E" w:rsidRDefault="008D6801" w:rsidP="008042A7">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hAnsi="Tahoma" w:cs="Tahoma"/>
          <w:sz w:val="22"/>
          <w:szCs w:val="22"/>
          <w:shd w:val="clear" w:color="auto" w:fill="FFFFFF"/>
        </w:rPr>
        <w:t>Last week, join</w:t>
      </w:r>
      <w:r w:rsidR="00FB180F" w:rsidRPr="0030372E">
        <w:rPr>
          <w:rFonts w:ascii="Tahoma" w:hAnsi="Tahoma" w:cs="Tahoma"/>
          <w:sz w:val="22"/>
          <w:szCs w:val="22"/>
          <w:shd w:val="clear" w:color="auto" w:fill="FFFFFF"/>
        </w:rPr>
        <w:t>ed our stars of the week; Harry, Amy</w:t>
      </w:r>
      <w:r w:rsidRPr="0030372E">
        <w:rPr>
          <w:rFonts w:ascii="Tahoma" w:hAnsi="Tahoma" w:cs="Tahoma"/>
          <w:sz w:val="22"/>
          <w:szCs w:val="22"/>
          <w:shd w:val="clear" w:color="auto" w:fill="FFFFFF"/>
        </w:rPr>
        <w:t xml:space="preserve"> and </w:t>
      </w:r>
      <w:r w:rsidR="00FB180F" w:rsidRPr="0030372E">
        <w:rPr>
          <w:rFonts w:ascii="Tahoma" w:hAnsi="Tahoma" w:cs="Tahoma"/>
          <w:sz w:val="22"/>
          <w:szCs w:val="22"/>
          <w:shd w:val="clear" w:color="auto" w:fill="FFFFFF"/>
        </w:rPr>
        <w:t>Katie</w:t>
      </w:r>
      <w:r w:rsidRPr="0030372E">
        <w:rPr>
          <w:rFonts w:ascii="Tahoma" w:hAnsi="Tahoma" w:cs="Tahoma"/>
          <w:sz w:val="22"/>
          <w:szCs w:val="22"/>
          <w:shd w:val="clear" w:color="auto" w:fill="FFFFFF"/>
        </w:rPr>
        <w:t xml:space="preserve"> for lunch on our stars table.</w:t>
      </w:r>
    </w:p>
    <w:p w:rsidR="003B0530" w:rsidRPr="0030372E" w:rsidRDefault="003B0530" w:rsidP="003B0530">
      <w:pPr>
        <w:pStyle w:val="ListParagraph"/>
        <w:rPr>
          <w:rFonts w:ascii="Tahoma" w:eastAsiaTheme="minorHAnsi" w:hAnsi="Tahoma" w:cs="Tahoma"/>
          <w:sz w:val="22"/>
          <w:szCs w:val="22"/>
          <w:lang w:eastAsia="en-US"/>
        </w:rPr>
      </w:pPr>
    </w:p>
    <w:p w:rsidR="003B0530" w:rsidRPr="0030372E" w:rsidRDefault="003B0530" w:rsidP="008042A7">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eastAsiaTheme="minorHAnsi" w:hAnsi="Tahoma" w:cs="Tahoma"/>
          <w:sz w:val="22"/>
          <w:szCs w:val="22"/>
          <w:lang w:eastAsia="en-US"/>
        </w:rPr>
        <w:t>Tuesday 1</w:t>
      </w:r>
      <w:r w:rsidRPr="0030372E">
        <w:rPr>
          <w:rFonts w:ascii="Tahoma" w:eastAsiaTheme="minorHAnsi" w:hAnsi="Tahoma" w:cs="Tahoma"/>
          <w:sz w:val="22"/>
          <w:szCs w:val="22"/>
          <w:vertAlign w:val="superscript"/>
          <w:lang w:eastAsia="en-US"/>
        </w:rPr>
        <w:t>st</w:t>
      </w:r>
      <w:r w:rsidRPr="0030372E">
        <w:rPr>
          <w:rFonts w:ascii="Tahoma" w:eastAsiaTheme="minorHAnsi" w:hAnsi="Tahoma" w:cs="Tahoma"/>
          <w:sz w:val="22"/>
          <w:szCs w:val="22"/>
          <w:lang w:eastAsia="en-US"/>
        </w:rPr>
        <w:t xml:space="preserve"> March there is an infant fun races event alongside the crosscountry at Porthleven from 4-5pm. If anyone is interested in going, the mini bus will be taking the children and bringing them back after.</w:t>
      </w:r>
    </w:p>
    <w:p w:rsidR="008042A7" w:rsidRPr="0030372E" w:rsidRDefault="008042A7" w:rsidP="008042A7">
      <w:pPr>
        <w:pStyle w:val="ListParagraph"/>
        <w:rPr>
          <w:rFonts w:ascii="Tahoma" w:eastAsiaTheme="minorHAnsi" w:hAnsi="Tahoma" w:cs="Tahoma"/>
          <w:sz w:val="22"/>
          <w:szCs w:val="22"/>
          <w:lang w:eastAsia="en-US"/>
        </w:rPr>
      </w:pPr>
    </w:p>
    <w:p w:rsidR="00A970DC" w:rsidRPr="0030372E" w:rsidRDefault="008042A7" w:rsidP="008042A7">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eastAsiaTheme="minorHAnsi" w:hAnsi="Tahoma" w:cs="Tahoma"/>
          <w:sz w:val="22"/>
          <w:szCs w:val="22"/>
          <w:lang w:eastAsia="en-US"/>
        </w:rPr>
        <w:t>Thursday March 3</w:t>
      </w:r>
      <w:r w:rsidRPr="0030372E">
        <w:rPr>
          <w:rFonts w:ascii="Tahoma" w:eastAsiaTheme="minorHAnsi" w:hAnsi="Tahoma" w:cs="Tahoma"/>
          <w:sz w:val="22"/>
          <w:szCs w:val="22"/>
          <w:vertAlign w:val="superscript"/>
          <w:lang w:eastAsia="en-US"/>
        </w:rPr>
        <w:t>rd</w:t>
      </w:r>
      <w:r w:rsidRPr="0030372E">
        <w:rPr>
          <w:rFonts w:ascii="Tahoma" w:eastAsiaTheme="minorHAnsi" w:hAnsi="Tahoma" w:cs="Tahoma"/>
          <w:sz w:val="22"/>
          <w:szCs w:val="22"/>
          <w:lang w:eastAsia="en-US"/>
        </w:rPr>
        <w:t xml:space="preserve"> is World Book Day - </w:t>
      </w:r>
      <w:r w:rsidRPr="0030372E">
        <w:rPr>
          <w:rFonts w:ascii="Tahoma" w:hAnsi="Tahoma" w:cs="Tahoma"/>
          <w:sz w:val="22"/>
          <w:szCs w:val="22"/>
          <w:shd w:val="clear" w:color="auto" w:fill="FFFFFF"/>
        </w:rPr>
        <w:t>We are celebrating World Book Day by dressing up as a favourite book character.  Class 1 will have forest school and can change into their forest school clothes at lunchtime, if needed.  We will be holding lots of book related activities through the day.</w:t>
      </w:r>
    </w:p>
    <w:p w:rsidR="00A970DC" w:rsidRPr="0030372E" w:rsidRDefault="00A970DC" w:rsidP="00A970DC">
      <w:pPr>
        <w:pStyle w:val="ListParagraph"/>
        <w:rPr>
          <w:rFonts w:ascii="Tahoma" w:eastAsiaTheme="minorHAnsi" w:hAnsi="Tahoma" w:cs="Tahoma"/>
          <w:sz w:val="22"/>
          <w:szCs w:val="22"/>
          <w:lang w:eastAsia="en-US"/>
        </w:rPr>
      </w:pPr>
    </w:p>
    <w:p w:rsidR="00F66475" w:rsidRPr="0030372E" w:rsidRDefault="00C12434" w:rsidP="008042A7">
      <w:pPr>
        <w:pStyle w:val="ListParagraph"/>
        <w:numPr>
          <w:ilvl w:val="0"/>
          <w:numId w:val="36"/>
        </w:numPr>
        <w:spacing w:after="200" w:line="276" w:lineRule="auto"/>
        <w:rPr>
          <w:rFonts w:ascii="Tahoma" w:eastAsiaTheme="minorHAnsi" w:hAnsi="Tahoma" w:cs="Tahoma"/>
          <w:sz w:val="22"/>
          <w:szCs w:val="22"/>
          <w:lang w:eastAsia="en-US"/>
        </w:rPr>
      </w:pPr>
      <w:r>
        <w:rPr>
          <w:rFonts w:ascii="Tahoma" w:eastAsiaTheme="minorHAnsi" w:hAnsi="Tahoma" w:cs="Tahoma"/>
          <w:sz w:val="22"/>
          <w:szCs w:val="22"/>
          <w:lang w:eastAsia="en-US"/>
        </w:rPr>
        <w:t xml:space="preserve">Due to St. Pirans Day, </w:t>
      </w:r>
      <w:r w:rsidR="002B26ED" w:rsidRPr="0030372E">
        <w:rPr>
          <w:rFonts w:ascii="Tahoma" w:eastAsiaTheme="minorHAnsi" w:hAnsi="Tahoma" w:cs="Tahoma"/>
          <w:sz w:val="22"/>
          <w:szCs w:val="22"/>
          <w:lang w:eastAsia="en-US"/>
        </w:rPr>
        <w:t>Friday’s</w:t>
      </w:r>
      <w:r w:rsidR="00A970DC" w:rsidRPr="0030372E">
        <w:rPr>
          <w:rFonts w:ascii="Tahoma" w:eastAsiaTheme="minorHAnsi" w:hAnsi="Tahoma" w:cs="Tahoma"/>
          <w:sz w:val="22"/>
          <w:szCs w:val="22"/>
          <w:lang w:eastAsia="en-US"/>
        </w:rPr>
        <w:t xml:space="preserve"> menu will be on Thursday instead. </w:t>
      </w:r>
      <w:r>
        <w:rPr>
          <w:rFonts w:ascii="Tahoma" w:eastAsiaTheme="minorHAnsi" w:hAnsi="Tahoma" w:cs="Tahoma"/>
          <w:sz w:val="22"/>
          <w:szCs w:val="22"/>
          <w:lang w:eastAsia="en-US"/>
        </w:rPr>
        <w:t xml:space="preserve">On Friday there will be a choice of a </w:t>
      </w:r>
      <w:r w:rsidR="00527EB9">
        <w:rPr>
          <w:rFonts w:ascii="Tahoma" w:eastAsiaTheme="minorHAnsi" w:hAnsi="Tahoma" w:cs="Tahoma"/>
          <w:sz w:val="22"/>
          <w:szCs w:val="22"/>
          <w:lang w:eastAsia="en-US"/>
        </w:rPr>
        <w:t>T</w:t>
      </w:r>
      <w:r>
        <w:rPr>
          <w:rFonts w:ascii="Tahoma" w:eastAsiaTheme="minorHAnsi" w:hAnsi="Tahoma" w:cs="Tahoma"/>
          <w:sz w:val="22"/>
          <w:szCs w:val="22"/>
          <w:lang w:eastAsia="en-US"/>
        </w:rPr>
        <w:t>raditional Steak Pasty or a Cheese and Onion Pasty. With an Ice cream tub for dessert.</w:t>
      </w:r>
      <w:r w:rsidR="008D6801" w:rsidRPr="0030372E">
        <w:rPr>
          <w:rFonts w:ascii="Tahoma" w:eastAsiaTheme="minorHAnsi" w:hAnsi="Tahoma" w:cs="Tahoma"/>
          <w:sz w:val="22"/>
          <w:szCs w:val="22"/>
          <w:lang w:eastAsia="en-US"/>
        </w:rPr>
        <w:br/>
      </w:r>
    </w:p>
    <w:p w:rsidR="00F66475" w:rsidRPr="0030372E" w:rsidRDefault="00F66475" w:rsidP="008D6801">
      <w:pPr>
        <w:pStyle w:val="ListParagraph"/>
        <w:numPr>
          <w:ilvl w:val="0"/>
          <w:numId w:val="32"/>
        </w:numPr>
        <w:spacing w:line="276" w:lineRule="auto"/>
        <w:rPr>
          <w:rFonts w:ascii="Tahoma" w:hAnsi="Tahoma" w:cs="Tahoma"/>
          <w:sz w:val="22"/>
          <w:szCs w:val="22"/>
          <w:lang w:eastAsia="en-US"/>
        </w:rPr>
      </w:pPr>
      <w:r w:rsidRPr="0030372E">
        <w:rPr>
          <w:rFonts w:ascii="Tahoma" w:hAnsi="Tahoma" w:cs="Tahoma"/>
          <w:sz w:val="22"/>
          <w:szCs w:val="22"/>
          <w:lang w:eastAsia="en-US"/>
        </w:rPr>
        <w:t>Songfe</w:t>
      </w:r>
      <w:r w:rsidR="002B26ED">
        <w:rPr>
          <w:rFonts w:ascii="Tahoma" w:hAnsi="Tahoma" w:cs="Tahoma"/>
          <w:sz w:val="22"/>
          <w:szCs w:val="22"/>
          <w:lang w:eastAsia="en-US"/>
        </w:rPr>
        <w:t>st Ocean Commotion performance at Penzance Methodist C</w:t>
      </w:r>
      <w:r w:rsidRPr="0030372E">
        <w:rPr>
          <w:rFonts w:ascii="Tahoma" w:hAnsi="Tahoma" w:cs="Tahoma"/>
          <w:sz w:val="22"/>
          <w:szCs w:val="22"/>
          <w:lang w:eastAsia="en-US"/>
        </w:rPr>
        <w:t>hurch</w:t>
      </w:r>
      <w:r w:rsidR="002B26ED">
        <w:rPr>
          <w:rFonts w:ascii="Tahoma" w:hAnsi="Tahoma" w:cs="Tahoma"/>
          <w:sz w:val="22"/>
          <w:szCs w:val="22"/>
          <w:lang w:eastAsia="en-US"/>
        </w:rPr>
        <w:t xml:space="preserve">. We have </w:t>
      </w:r>
      <w:r w:rsidRPr="0030372E">
        <w:rPr>
          <w:rFonts w:ascii="Tahoma" w:hAnsi="Tahoma" w:cs="Tahoma"/>
          <w:sz w:val="22"/>
          <w:szCs w:val="22"/>
          <w:lang w:eastAsia="en-US"/>
        </w:rPr>
        <w:t>12 KS2 children taking part</w:t>
      </w:r>
      <w:r w:rsidR="002B26ED">
        <w:rPr>
          <w:rFonts w:ascii="Tahoma" w:hAnsi="Tahoma" w:cs="Tahoma"/>
          <w:sz w:val="22"/>
          <w:szCs w:val="22"/>
          <w:lang w:eastAsia="en-US"/>
        </w:rPr>
        <w:t xml:space="preserve"> on Monday</w:t>
      </w:r>
      <w:r w:rsidRPr="0030372E">
        <w:rPr>
          <w:rFonts w:ascii="Tahoma" w:hAnsi="Tahoma" w:cs="Tahoma"/>
          <w:sz w:val="22"/>
          <w:szCs w:val="22"/>
          <w:lang w:eastAsia="en-US"/>
        </w:rPr>
        <w:t xml:space="preserve"> 14</w:t>
      </w:r>
      <w:r w:rsidRPr="0030372E">
        <w:rPr>
          <w:rFonts w:ascii="Tahoma" w:hAnsi="Tahoma" w:cs="Tahoma"/>
          <w:sz w:val="22"/>
          <w:szCs w:val="22"/>
          <w:vertAlign w:val="superscript"/>
          <w:lang w:eastAsia="en-US"/>
        </w:rPr>
        <w:t>th</w:t>
      </w:r>
      <w:r w:rsidRPr="0030372E">
        <w:rPr>
          <w:rFonts w:ascii="Tahoma" w:hAnsi="Tahoma" w:cs="Tahoma"/>
          <w:sz w:val="22"/>
          <w:szCs w:val="22"/>
          <w:lang w:eastAsia="en-US"/>
        </w:rPr>
        <w:t xml:space="preserve"> March</w:t>
      </w:r>
      <w:r w:rsidR="002B26ED">
        <w:rPr>
          <w:rFonts w:ascii="Tahoma" w:hAnsi="Tahoma" w:cs="Tahoma"/>
          <w:sz w:val="22"/>
          <w:szCs w:val="22"/>
          <w:lang w:eastAsia="en-US"/>
        </w:rPr>
        <w:t xml:space="preserve"> at 18.30</w:t>
      </w:r>
      <w:r w:rsidRPr="0030372E">
        <w:rPr>
          <w:rFonts w:ascii="Tahoma" w:hAnsi="Tahoma" w:cs="Tahoma"/>
          <w:sz w:val="22"/>
          <w:szCs w:val="22"/>
          <w:lang w:eastAsia="en-US"/>
        </w:rPr>
        <w:t>.  Tickets available now from Hall for Cornwall box office</w:t>
      </w:r>
      <w:r w:rsidR="00F00D13" w:rsidRPr="0030372E">
        <w:rPr>
          <w:rFonts w:ascii="Tahoma" w:hAnsi="Tahoma" w:cs="Tahoma"/>
          <w:sz w:val="22"/>
          <w:szCs w:val="22"/>
          <w:lang w:eastAsia="en-US"/>
        </w:rPr>
        <w:t>.</w:t>
      </w:r>
    </w:p>
    <w:p w:rsidR="00DC2515" w:rsidRPr="0030372E" w:rsidRDefault="00DC2515" w:rsidP="00DC2515">
      <w:pPr>
        <w:pStyle w:val="ListParagraph"/>
        <w:spacing w:after="200" w:line="276" w:lineRule="auto"/>
        <w:rPr>
          <w:rFonts w:ascii="Tahoma" w:eastAsiaTheme="minorHAnsi" w:hAnsi="Tahoma" w:cs="Tahoma"/>
          <w:sz w:val="22"/>
          <w:szCs w:val="22"/>
          <w:lang w:eastAsia="en-US"/>
        </w:rPr>
      </w:pPr>
    </w:p>
    <w:p w:rsidR="00DC2515" w:rsidRPr="0030372E" w:rsidRDefault="00DC2515" w:rsidP="00DC2515">
      <w:pPr>
        <w:pStyle w:val="ListParagraph"/>
        <w:numPr>
          <w:ilvl w:val="0"/>
          <w:numId w:val="32"/>
        </w:numPr>
        <w:spacing w:after="200" w:line="276" w:lineRule="auto"/>
        <w:rPr>
          <w:rFonts w:ascii="Tahoma" w:eastAsiaTheme="minorHAnsi" w:hAnsi="Tahoma" w:cs="Tahoma"/>
          <w:sz w:val="22"/>
          <w:szCs w:val="22"/>
          <w:lang w:eastAsia="en-US"/>
        </w:rPr>
      </w:pPr>
      <w:r w:rsidRPr="0030372E">
        <w:rPr>
          <w:rFonts w:ascii="Tahoma" w:eastAsiaTheme="minorHAnsi" w:hAnsi="Tahoma" w:cs="Tahoma"/>
          <w:sz w:val="22"/>
          <w:szCs w:val="22"/>
          <w:lang w:eastAsia="en-US"/>
        </w:rPr>
        <w:t>From the 26</w:t>
      </w:r>
      <w:r w:rsidRPr="0030372E">
        <w:rPr>
          <w:rFonts w:ascii="Tahoma" w:eastAsiaTheme="minorHAnsi" w:hAnsi="Tahoma" w:cs="Tahoma"/>
          <w:sz w:val="22"/>
          <w:szCs w:val="22"/>
          <w:vertAlign w:val="superscript"/>
          <w:lang w:eastAsia="en-US"/>
        </w:rPr>
        <w:t>th</w:t>
      </w:r>
      <w:r w:rsidRPr="0030372E">
        <w:rPr>
          <w:rFonts w:ascii="Tahoma" w:eastAsiaTheme="minorHAnsi" w:hAnsi="Tahoma" w:cs="Tahoma"/>
          <w:sz w:val="22"/>
          <w:szCs w:val="22"/>
          <w:lang w:eastAsia="en-US"/>
        </w:rPr>
        <w:t xml:space="preserve"> June to the 9</w:t>
      </w:r>
      <w:r w:rsidRPr="0030372E">
        <w:rPr>
          <w:rFonts w:ascii="Tahoma" w:eastAsiaTheme="minorHAnsi" w:hAnsi="Tahoma" w:cs="Tahoma"/>
          <w:sz w:val="22"/>
          <w:szCs w:val="22"/>
          <w:vertAlign w:val="superscript"/>
          <w:lang w:eastAsia="en-US"/>
        </w:rPr>
        <w:t>th</w:t>
      </w:r>
      <w:r w:rsidRPr="0030372E">
        <w:rPr>
          <w:rFonts w:ascii="Tahoma" w:eastAsiaTheme="minorHAnsi" w:hAnsi="Tahoma" w:cs="Tahoma"/>
          <w:sz w:val="22"/>
          <w:szCs w:val="22"/>
          <w:lang w:eastAsia="en-US"/>
        </w:rPr>
        <w:t xml:space="preserve"> of July 2016, </w:t>
      </w:r>
      <w:r w:rsidR="000243BA" w:rsidRPr="0030372E">
        <w:rPr>
          <w:rFonts w:ascii="Tahoma" w:eastAsiaTheme="minorHAnsi" w:hAnsi="Tahoma" w:cs="Tahoma"/>
          <w:sz w:val="22"/>
          <w:szCs w:val="22"/>
          <w:lang w:eastAsia="en-US"/>
        </w:rPr>
        <w:t>we have an</w:t>
      </w:r>
      <w:r w:rsidRPr="0030372E">
        <w:rPr>
          <w:rFonts w:ascii="Tahoma" w:eastAsiaTheme="minorHAnsi" w:hAnsi="Tahoma" w:cs="Tahoma"/>
          <w:sz w:val="22"/>
          <w:szCs w:val="22"/>
          <w:lang w:eastAsia="en-US"/>
        </w:rPr>
        <w:t xml:space="preserve"> opportunity to have some Swiss Students over</w:t>
      </w:r>
      <w:r w:rsidR="000243BA" w:rsidRPr="0030372E">
        <w:rPr>
          <w:rFonts w:ascii="Tahoma" w:eastAsiaTheme="minorHAnsi" w:hAnsi="Tahoma" w:cs="Tahoma"/>
          <w:sz w:val="22"/>
          <w:szCs w:val="22"/>
          <w:lang w:eastAsia="en-US"/>
        </w:rPr>
        <w:t xml:space="preserve"> for work experience and language </w:t>
      </w:r>
      <w:r w:rsidR="00FB180F" w:rsidRPr="0030372E">
        <w:rPr>
          <w:rFonts w:ascii="Tahoma" w:eastAsiaTheme="minorHAnsi" w:hAnsi="Tahoma" w:cs="Tahoma"/>
          <w:sz w:val="22"/>
          <w:szCs w:val="22"/>
          <w:lang w:eastAsia="en-US"/>
        </w:rPr>
        <w:t>practise;</w:t>
      </w:r>
      <w:r w:rsidRPr="0030372E">
        <w:rPr>
          <w:rFonts w:ascii="Tahoma" w:eastAsiaTheme="minorHAnsi" w:hAnsi="Tahoma" w:cs="Tahoma"/>
          <w:sz w:val="22"/>
          <w:szCs w:val="22"/>
          <w:lang w:eastAsia="en-US"/>
        </w:rPr>
        <w:t xml:space="preserve"> we are looking for families to host them for the two weeks in which they are here. If anyone is interested </w:t>
      </w:r>
      <w:r w:rsidR="000243BA" w:rsidRPr="0030372E">
        <w:rPr>
          <w:rFonts w:ascii="Tahoma" w:eastAsiaTheme="minorHAnsi" w:hAnsi="Tahoma" w:cs="Tahoma"/>
          <w:sz w:val="22"/>
          <w:szCs w:val="22"/>
          <w:lang w:eastAsia="en-US"/>
        </w:rPr>
        <w:t xml:space="preserve">in hosting a student </w:t>
      </w:r>
      <w:r w:rsidRPr="0030372E">
        <w:rPr>
          <w:rFonts w:ascii="Tahoma" w:eastAsiaTheme="minorHAnsi" w:hAnsi="Tahoma" w:cs="Tahoma"/>
          <w:sz w:val="22"/>
          <w:szCs w:val="22"/>
          <w:lang w:eastAsia="en-US"/>
        </w:rPr>
        <w:t xml:space="preserve">please let us know as soon as possible so we can make arrangements. </w:t>
      </w:r>
    </w:p>
    <w:p w:rsidR="00DC2515" w:rsidRPr="008D6801" w:rsidRDefault="00DC2515" w:rsidP="00DC2515">
      <w:pPr>
        <w:pStyle w:val="ListParagraph"/>
        <w:spacing w:line="276" w:lineRule="auto"/>
        <w:rPr>
          <w:rFonts w:ascii="Tahoma" w:hAnsi="Tahoma" w:cs="Tahoma"/>
          <w:sz w:val="22"/>
          <w:szCs w:val="22"/>
          <w:lang w:eastAsia="en-US"/>
        </w:rPr>
      </w:pPr>
    </w:p>
    <w:p w:rsidR="00B16899" w:rsidRPr="00B16899" w:rsidRDefault="00B16899" w:rsidP="00B16899">
      <w:pPr>
        <w:pStyle w:val="ListParagraph"/>
        <w:rPr>
          <w:rFonts w:asciiTheme="minorHAnsi" w:hAnsiTheme="minorHAnsi"/>
          <w:sz w:val="22"/>
          <w:szCs w:val="22"/>
          <w:lang w:eastAsia="en-US"/>
        </w:rPr>
      </w:pPr>
    </w:p>
    <w:p w:rsidR="00653664" w:rsidRDefault="00653664" w:rsidP="005D4E4B">
      <w:pPr>
        <w:spacing w:after="200"/>
        <w:rPr>
          <w:rFonts w:asciiTheme="minorHAnsi" w:hAnsiTheme="minorHAnsi"/>
          <w:sz w:val="22"/>
          <w:szCs w:val="22"/>
        </w:rPr>
      </w:pPr>
    </w:p>
    <w:p w:rsidR="0055427E" w:rsidRDefault="0055427E" w:rsidP="002B26ED">
      <w:pPr>
        <w:rPr>
          <w:rFonts w:asciiTheme="minorHAnsi" w:hAnsiTheme="minorHAnsi"/>
          <w:b/>
          <w:sz w:val="22"/>
          <w:szCs w:val="22"/>
          <w:lang w:eastAsia="en-US"/>
        </w:rPr>
      </w:pPr>
    </w:p>
    <w:p w:rsidR="00720BF6" w:rsidRPr="00D80BEB" w:rsidRDefault="00C64425" w:rsidP="00633DB9">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720BF6" w:rsidRPr="00D80BEB" w:rsidRDefault="00720BF6" w:rsidP="007E598E">
      <w:pPr>
        <w:jc w:val="center"/>
        <w:rPr>
          <w:rFonts w:ascii="Tahoma" w:hAnsi="Tahoma" w:cs="Tahoma"/>
          <w:b/>
          <w:sz w:val="22"/>
          <w:szCs w:val="22"/>
          <w:lang w:eastAsia="en-US"/>
        </w:rPr>
      </w:pPr>
    </w:p>
    <w:p w:rsidR="005D4E4B" w:rsidRPr="00FE177A" w:rsidRDefault="005B15AB" w:rsidP="002B26ED">
      <w:pPr>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FE177A">
        <w:rPr>
          <w:rFonts w:ascii="Tahoma" w:hAnsi="Tahoma" w:cs="Tahoma"/>
          <w:sz w:val="22"/>
          <w:szCs w:val="22"/>
          <w:lang w:eastAsia="en-US"/>
        </w:rPr>
        <w:t>Sully, For Fantastic Listening.</w:t>
      </w:r>
    </w:p>
    <w:p w:rsidR="005D4E4B" w:rsidRPr="00D80BEB" w:rsidRDefault="00C64425" w:rsidP="002B26ED">
      <w:pPr>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FB180F">
        <w:rPr>
          <w:rFonts w:ascii="Tahoma" w:hAnsi="Tahoma" w:cs="Tahoma"/>
          <w:sz w:val="22"/>
          <w:szCs w:val="22"/>
          <w:lang w:eastAsia="en-US"/>
        </w:rPr>
        <w:t xml:space="preserve"> Henry, For Managing Distractions </w:t>
      </w:r>
      <w:proofErr w:type="gramStart"/>
      <w:r w:rsidR="00FB180F">
        <w:rPr>
          <w:rFonts w:ascii="Tahoma" w:hAnsi="Tahoma" w:cs="Tahoma"/>
          <w:sz w:val="22"/>
          <w:szCs w:val="22"/>
          <w:lang w:eastAsia="en-US"/>
        </w:rPr>
        <w:t>And</w:t>
      </w:r>
      <w:proofErr w:type="gramEnd"/>
      <w:r w:rsidR="00FB180F">
        <w:rPr>
          <w:rFonts w:ascii="Tahoma" w:hAnsi="Tahoma" w:cs="Tahoma"/>
          <w:sz w:val="22"/>
          <w:szCs w:val="22"/>
          <w:lang w:eastAsia="en-US"/>
        </w:rPr>
        <w:t xml:space="preserve"> Persevering</w:t>
      </w:r>
    </w:p>
    <w:p w:rsidR="008042A7" w:rsidRDefault="00B30B18" w:rsidP="002B26ED">
      <w:pPr>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FB180F">
        <w:rPr>
          <w:rFonts w:ascii="Tahoma" w:hAnsi="Tahoma" w:cs="Tahoma"/>
          <w:sz w:val="22"/>
          <w:szCs w:val="22"/>
          <w:lang w:eastAsia="en-US"/>
        </w:rPr>
        <w:t xml:space="preserve"> Charlie, For His Magnificent Maths</w:t>
      </w:r>
    </w:p>
    <w:p w:rsidR="008042A7" w:rsidRDefault="00112E94" w:rsidP="002B26ED">
      <w:pPr>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FB180F">
        <w:rPr>
          <w:rFonts w:ascii="Tahoma" w:hAnsi="Tahoma" w:cs="Tahoma"/>
          <w:sz w:val="22"/>
          <w:szCs w:val="22"/>
          <w:lang w:eastAsia="en-US"/>
        </w:rPr>
        <w:t xml:space="preserve"> Maddie, For Working Independently and Persevering</w:t>
      </w:r>
    </w:p>
    <w:p w:rsidR="007E4513" w:rsidRPr="00D80BEB" w:rsidRDefault="007E4513" w:rsidP="002B26ED">
      <w:pPr>
        <w:jc w:val="center"/>
        <w:rPr>
          <w:rFonts w:ascii="Tahoma" w:hAnsi="Tahoma" w:cs="Tahoma"/>
          <w:sz w:val="22"/>
          <w:szCs w:val="22"/>
          <w:lang w:eastAsia="en-US"/>
        </w:rPr>
      </w:pPr>
      <w:r w:rsidRPr="00D80BEB">
        <w:rPr>
          <w:rFonts w:ascii="Tahoma" w:hAnsi="Tahoma" w:cs="Tahoma"/>
          <w:b/>
          <w:sz w:val="22"/>
          <w:szCs w:val="22"/>
          <w:lang w:eastAsia="en-US"/>
        </w:rPr>
        <w:t xml:space="preserve">Golden Ticket </w:t>
      </w:r>
      <w:proofErr w:type="gramStart"/>
      <w:r w:rsidRPr="00D80BEB">
        <w:rPr>
          <w:rFonts w:ascii="Tahoma" w:hAnsi="Tahoma" w:cs="Tahoma"/>
          <w:b/>
          <w:sz w:val="22"/>
          <w:szCs w:val="22"/>
          <w:lang w:eastAsia="en-US"/>
        </w:rPr>
        <w:t>–</w:t>
      </w:r>
      <w:r w:rsidR="00D80BEB">
        <w:rPr>
          <w:rFonts w:ascii="Tahoma" w:hAnsi="Tahoma" w:cs="Tahoma"/>
          <w:b/>
          <w:sz w:val="22"/>
          <w:szCs w:val="22"/>
          <w:lang w:eastAsia="en-US"/>
        </w:rPr>
        <w:t xml:space="preserve"> </w:t>
      </w:r>
      <w:r w:rsidR="00687F62" w:rsidRPr="00D80BEB">
        <w:rPr>
          <w:rFonts w:ascii="Tahoma" w:hAnsi="Tahoma" w:cs="Tahoma"/>
          <w:sz w:val="22"/>
          <w:szCs w:val="22"/>
          <w:lang w:eastAsia="en-US"/>
        </w:rPr>
        <w:t>,</w:t>
      </w:r>
      <w:proofErr w:type="gramEnd"/>
      <w:r w:rsidR="00687F62" w:rsidRPr="00D80BEB">
        <w:rPr>
          <w:rFonts w:ascii="Tahoma" w:hAnsi="Tahoma" w:cs="Tahoma"/>
          <w:sz w:val="22"/>
          <w:szCs w:val="22"/>
          <w:lang w:eastAsia="en-US"/>
        </w:rPr>
        <w:t xml:space="preserve"> Well Done!</w:t>
      </w:r>
    </w:p>
    <w:p w:rsidR="00AB1E47" w:rsidRPr="00D80BEB" w:rsidRDefault="00AB1E47" w:rsidP="00AB1E47">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952FF" w:rsidRPr="00D80BEB" w:rsidRDefault="009952FF" w:rsidP="00AB1E47">
      <w:pPr>
        <w:rPr>
          <w:rFonts w:ascii="Tahoma" w:hAnsi="Tahoma" w:cs="Tahoma"/>
          <w:sz w:val="22"/>
          <w:szCs w:val="22"/>
          <w:lang w:eastAsia="en-US"/>
        </w:rPr>
      </w:pPr>
    </w:p>
    <w:p w:rsidR="005D4E4B" w:rsidRPr="00D80BEB" w:rsidRDefault="005D4E4B" w:rsidP="006821E0">
      <w:pPr>
        <w:jc w:val="both"/>
        <w:rPr>
          <w:rFonts w:ascii="Tahoma" w:hAnsi="Tahoma" w:cs="Tahoma"/>
          <w:sz w:val="22"/>
          <w:szCs w:val="22"/>
          <w:lang w:eastAsia="en-US"/>
        </w:rPr>
      </w:pPr>
    </w:p>
    <w:p w:rsidR="00D72DD7" w:rsidRDefault="00396743" w:rsidP="00396743">
      <w:pPr>
        <w:jc w:val="center"/>
        <w:rPr>
          <w:rFonts w:ascii="Tahoma" w:hAnsi="Tahoma" w:cs="Tahoma"/>
          <w:b/>
          <w:sz w:val="22"/>
          <w:szCs w:val="22"/>
          <w:u w:val="single"/>
          <w:lang w:eastAsia="en-US"/>
        </w:rPr>
      </w:pPr>
      <w:r w:rsidRPr="00D80BEB">
        <w:rPr>
          <w:rFonts w:ascii="Tahoma" w:hAnsi="Tahoma" w:cs="Tahoma"/>
          <w:b/>
          <w:sz w:val="22"/>
          <w:szCs w:val="22"/>
          <w:u w:val="single"/>
          <w:lang w:eastAsia="en-US"/>
        </w:rPr>
        <w:t>Diary Dates</w:t>
      </w:r>
    </w:p>
    <w:p w:rsidR="009414EC" w:rsidRDefault="009414EC" w:rsidP="00396743">
      <w:pPr>
        <w:jc w:val="center"/>
        <w:rPr>
          <w:rFonts w:ascii="Tahoma" w:hAnsi="Tahoma" w:cs="Tahoma"/>
          <w:b/>
          <w:sz w:val="22"/>
          <w:szCs w:val="22"/>
          <w:u w:val="single"/>
          <w:lang w:eastAsia="en-US"/>
        </w:rPr>
      </w:pPr>
    </w:p>
    <w:p w:rsidR="009414EC" w:rsidRDefault="009414EC" w:rsidP="009414EC">
      <w:pPr>
        <w:rPr>
          <w:rFonts w:ascii="Tahoma" w:hAnsi="Tahoma" w:cs="Tahoma"/>
          <w:b/>
          <w:sz w:val="22"/>
          <w:szCs w:val="22"/>
          <w:u w:val="single"/>
          <w:lang w:eastAsia="en-US"/>
        </w:rPr>
      </w:pPr>
      <w:r>
        <w:rPr>
          <w:rFonts w:ascii="Tahoma" w:hAnsi="Tahoma" w:cs="Tahoma"/>
          <w:b/>
          <w:sz w:val="22"/>
          <w:szCs w:val="22"/>
          <w:u w:val="single"/>
          <w:lang w:eastAsia="en-US"/>
        </w:rPr>
        <w:t>February</w:t>
      </w:r>
    </w:p>
    <w:p w:rsidR="009414EC" w:rsidRPr="009414EC" w:rsidRDefault="009414EC" w:rsidP="009414EC">
      <w:pPr>
        <w:rPr>
          <w:rFonts w:ascii="Tahoma" w:hAnsi="Tahoma" w:cs="Tahoma"/>
          <w:sz w:val="22"/>
          <w:szCs w:val="22"/>
          <w:lang w:eastAsia="en-US"/>
        </w:rPr>
      </w:pPr>
      <w:r>
        <w:rPr>
          <w:rFonts w:ascii="Tahoma" w:hAnsi="Tahoma" w:cs="Tahoma"/>
          <w:sz w:val="22"/>
          <w:szCs w:val="22"/>
          <w:lang w:eastAsia="en-US"/>
        </w:rPr>
        <w:t>Monday 29</w:t>
      </w:r>
      <w:r w:rsidRPr="009414EC">
        <w:rPr>
          <w:rFonts w:ascii="Tahoma" w:hAnsi="Tahoma" w:cs="Tahoma"/>
          <w:sz w:val="22"/>
          <w:szCs w:val="22"/>
          <w:vertAlign w:val="superscript"/>
          <w:lang w:eastAsia="en-US"/>
        </w:rPr>
        <w:t>th</w:t>
      </w:r>
      <w:r w:rsidR="002B26ED">
        <w:rPr>
          <w:rFonts w:ascii="Tahoma" w:hAnsi="Tahoma" w:cs="Tahoma"/>
          <w:sz w:val="22"/>
          <w:szCs w:val="22"/>
          <w:lang w:eastAsia="en-US"/>
        </w:rPr>
        <w:t xml:space="preserve">                         </w:t>
      </w:r>
      <w:r>
        <w:rPr>
          <w:rFonts w:ascii="Tahoma" w:hAnsi="Tahoma" w:cs="Tahoma"/>
          <w:sz w:val="22"/>
          <w:szCs w:val="22"/>
          <w:lang w:eastAsia="en-US"/>
        </w:rPr>
        <w:t xml:space="preserve">Football Tournament </w:t>
      </w:r>
      <w:r w:rsidR="00FB180F">
        <w:rPr>
          <w:rFonts w:ascii="Tahoma" w:hAnsi="Tahoma" w:cs="Tahoma"/>
          <w:sz w:val="22"/>
          <w:szCs w:val="22"/>
          <w:lang w:eastAsia="en-US"/>
        </w:rPr>
        <w:t>Yr.</w:t>
      </w:r>
      <w:r w:rsidR="00C12434">
        <w:rPr>
          <w:rFonts w:ascii="Tahoma" w:hAnsi="Tahoma" w:cs="Tahoma"/>
          <w:sz w:val="22"/>
          <w:szCs w:val="22"/>
          <w:lang w:eastAsia="en-US"/>
        </w:rPr>
        <w:t xml:space="preserve"> 3/4</w:t>
      </w:r>
      <w:r>
        <w:rPr>
          <w:rFonts w:ascii="Tahoma" w:hAnsi="Tahoma" w:cs="Tahoma"/>
          <w:sz w:val="22"/>
          <w:szCs w:val="22"/>
          <w:lang w:eastAsia="en-US"/>
        </w:rPr>
        <w:t xml:space="preserve"> @ Trannack. 1.00-3.30pm.</w:t>
      </w:r>
      <w:bookmarkStart w:id="0" w:name="_GoBack"/>
      <w:bookmarkEnd w:id="0"/>
    </w:p>
    <w:p w:rsidR="00A76166" w:rsidRDefault="00FA7E6A">
      <w:pPr>
        <w:shd w:val="clear" w:color="auto" w:fill="FFFFFF"/>
        <w:jc w:val="both"/>
        <w:rPr>
          <w:rFonts w:ascii="Tahoma" w:hAnsi="Tahoma" w:cs="Tahoma"/>
          <w:b/>
          <w:color w:val="222222"/>
          <w:sz w:val="22"/>
          <w:szCs w:val="22"/>
          <w:u w:val="single"/>
        </w:rPr>
      </w:pPr>
      <w:r w:rsidRPr="00D80BEB">
        <w:rPr>
          <w:rFonts w:ascii="Tahoma" w:hAnsi="Tahoma" w:cs="Tahoma"/>
          <w:b/>
          <w:color w:val="222222"/>
          <w:sz w:val="22"/>
          <w:szCs w:val="22"/>
          <w:u w:val="single"/>
        </w:rPr>
        <w:t>March</w:t>
      </w:r>
    </w:p>
    <w:p w:rsidR="008042A7" w:rsidRPr="008042A7" w:rsidRDefault="008042A7">
      <w:pPr>
        <w:shd w:val="clear" w:color="auto" w:fill="FFFFFF"/>
        <w:jc w:val="both"/>
        <w:rPr>
          <w:rFonts w:ascii="Tahoma" w:hAnsi="Tahoma" w:cs="Tahoma"/>
          <w:color w:val="222222"/>
          <w:sz w:val="22"/>
          <w:szCs w:val="22"/>
        </w:rPr>
      </w:pPr>
      <w:r>
        <w:rPr>
          <w:rFonts w:ascii="Tahoma" w:hAnsi="Tahoma" w:cs="Tahoma"/>
          <w:color w:val="222222"/>
          <w:sz w:val="22"/>
          <w:szCs w:val="22"/>
        </w:rPr>
        <w:t>Tuesday 1</w:t>
      </w:r>
      <w:r w:rsidRPr="008042A7">
        <w:rPr>
          <w:rFonts w:ascii="Tahoma" w:hAnsi="Tahoma" w:cs="Tahoma"/>
          <w:color w:val="222222"/>
          <w:sz w:val="22"/>
          <w:szCs w:val="22"/>
          <w:vertAlign w:val="superscript"/>
        </w:rPr>
        <w:t>st</w:t>
      </w:r>
      <w:r w:rsidR="002B26ED">
        <w:rPr>
          <w:rFonts w:ascii="Tahoma" w:hAnsi="Tahoma" w:cs="Tahoma"/>
          <w:color w:val="222222"/>
          <w:sz w:val="22"/>
          <w:szCs w:val="22"/>
        </w:rPr>
        <w:t xml:space="preserve">                       </w:t>
      </w:r>
      <w:r>
        <w:rPr>
          <w:rFonts w:ascii="Tahoma" w:hAnsi="Tahoma" w:cs="Tahoma"/>
          <w:color w:val="222222"/>
          <w:sz w:val="22"/>
          <w:szCs w:val="22"/>
        </w:rPr>
        <w:t xml:space="preserve">Crosscountry Fun Races </w:t>
      </w:r>
      <w:r w:rsidR="003B0530">
        <w:rPr>
          <w:rFonts w:ascii="Tahoma" w:hAnsi="Tahoma" w:cs="Tahoma"/>
          <w:color w:val="222222"/>
          <w:sz w:val="22"/>
          <w:szCs w:val="22"/>
        </w:rPr>
        <w:t>@ Porthleven. 4-5pm.</w:t>
      </w:r>
    </w:p>
    <w:p w:rsidR="008042A7" w:rsidRDefault="008042A7">
      <w:pPr>
        <w:shd w:val="clear" w:color="auto" w:fill="FFFFFF"/>
        <w:jc w:val="both"/>
        <w:rPr>
          <w:rFonts w:ascii="Tahoma" w:hAnsi="Tahoma" w:cs="Tahoma"/>
          <w:color w:val="222222"/>
          <w:sz w:val="22"/>
          <w:szCs w:val="22"/>
        </w:rPr>
      </w:pPr>
      <w:r>
        <w:rPr>
          <w:rFonts w:ascii="Tahoma" w:hAnsi="Tahoma" w:cs="Tahoma"/>
          <w:color w:val="222222"/>
          <w:sz w:val="22"/>
          <w:szCs w:val="22"/>
        </w:rPr>
        <w:t>Thursday 3</w:t>
      </w:r>
      <w:r w:rsidRPr="008042A7">
        <w:rPr>
          <w:rFonts w:ascii="Tahoma" w:hAnsi="Tahoma" w:cs="Tahoma"/>
          <w:color w:val="222222"/>
          <w:sz w:val="22"/>
          <w:szCs w:val="22"/>
          <w:vertAlign w:val="superscript"/>
        </w:rPr>
        <w:t>rd</w:t>
      </w:r>
      <w:r w:rsidR="002B26ED">
        <w:rPr>
          <w:rFonts w:ascii="Tahoma" w:hAnsi="Tahoma" w:cs="Tahoma"/>
          <w:color w:val="222222"/>
          <w:sz w:val="22"/>
          <w:szCs w:val="22"/>
        </w:rPr>
        <w:t xml:space="preserve">                     </w:t>
      </w:r>
      <w:r>
        <w:rPr>
          <w:rFonts w:ascii="Tahoma" w:hAnsi="Tahoma" w:cs="Tahoma"/>
          <w:color w:val="222222"/>
          <w:sz w:val="22"/>
          <w:szCs w:val="22"/>
        </w:rPr>
        <w:t xml:space="preserve"> World Book Day</w:t>
      </w:r>
    </w:p>
    <w:p w:rsidR="00FE177A" w:rsidRDefault="00FE177A">
      <w:pPr>
        <w:shd w:val="clear" w:color="auto" w:fill="FFFFFF"/>
        <w:jc w:val="both"/>
        <w:rPr>
          <w:rFonts w:ascii="Tahoma" w:hAnsi="Tahoma" w:cs="Tahoma"/>
          <w:color w:val="222222"/>
          <w:sz w:val="22"/>
          <w:szCs w:val="22"/>
        </w:rPr>
      </w:pPr>
      <w:r>
        <w:rPr>
          <w:rFonts w:ascii="Tahoma" w:hAnsi="Tahoma" w:cs="Tahoma"/>
          <w:color w:val="222222"/>
          <w:sz w:val="22"/>
          <w:szCs w:val="22"/>
        </w:rPr>
        <w:t>Friday 4</w:t>
      </w:r>
      <w:r w:rsidRPr="00FE177A">
        <w:rPr>
          <w:rFonts w:ascii="Tahoma" w:hAnsi="Tahoma" w:cs="Tahoma"/>
          <w:color w:val="222222"/>
          <w:sz w:val="22"/>
          <w:szCs w:val="22"/>
          <w:vertAlign w:val="superscript"/>
        </w:rPr>
        <w:t>th</w:t>
      </w:r>
      <w:r w:rsidR="002B26ED">
        <w:rPr>
          <w:rFonts w:ascii="Tahoma" w:hAnsi="Tahoma" w:cs="Tahoma"/>
          <w:color w:val="222222"/>
          <w:sz w:val="22"/>
          <w:szCs w:val="22"/>
        </w:rPr>
        <w:t xml:space="preserve">                         </w:t>
      </w:r>
      <w:r>
        <w:rPr>
          <w:rFonts w:ascii="Tahoma" w:hAnsi="Tahoma" w:cs="Tahoma"/>
          <w:color w:val="222222"/>
          <w:sz w:val="22"/>
          <w:szCs w:val="22"/>
        </w:rPr>
        <w:t xml:space="preserve"> St. Pirans Day Lunch.</w:t>
      </w:r>
    </w:p>
    <w:p w:rsidR="00FE177A" w:rsidRPr="008042A7" w:rsidRDefault="00FE177A">
      <w:pPr>
        <w:shd w:val="clear" w:color="auto" w:fill="FFFFFF"/>
        <w:jc w:val="both"/>
        <w:rPr>
          <w:rFonts w:ascii="Tahoma" w:hAnsi="Tahoma" w:cs="Tahoma"/>
          <w:color w:val="222222"/>
          <w:sz w:val="22"/>
          <w:szCs w:val="22"/>
        </w:rPr>
      </w:pPr>
      <w:r>
        <w:rPr>
          <w:rFonts w:ascii="Tahoma" w:hAnsi="Tahoma" w:cs="Tahoma"/>
          <w:color w:val="222222"/>
          <w:sz w:val="22"/>
          <w:szCs w:val="22"/>
        </w:rPr>
        <w:t>Monday 14</w:t>
      </w:r>
      <w:r w:rsidRPr="00FE177A">
        <w:rPr>
          <w:rFonts w:ascii="Tahoma" w:hAnsi="Tahoma" w:cs="Tahoma"/>
          <w:color w:val="222222"/>
          <w:sz w:val="22"/>
          <w:szCs w:val="22"/>
          <w:vertAlign w:val="superscript"/>
        </w:rPr>
        <w:t>th</w:t>
      </w:r>
      <w:r w:rsidR="002B26ED">
        <w:rPr>
          <w:rFonts w:ascii="Tahoma" w:hAnsi="Tahoma" w:cs="Tahoma"/>
          <w:color w:val="222222"/>
          <w:sz w:val="22"/>
          <w:szCs w:val="22"/>
        </w:rPr>
        <w:t xml:space="preserve">                        </w:t>
      </w:r>
      <w:r>
        <w:rPr>
          <w:rFonts w:ascii="Tahoma" w:hAnsi="Tahoma" w:cs="Tahoma"/>
          <w:color w:val="222222"/>
          <w:sz w:val="22"/>
          <w:szCs w:val="22"/>
        </w:rPr>
        <w:t>Ocean Commotion Performa</w:t>
      </w:r>
      <w:r w:rsidR="002B26ED">
        <w:rPr>
          <w:rFonts w:ascii="Tahoma" w:hAnsi="Tahoma" w:cs="Tahoma"/>
          <w:color w:val="222222"/>
          <w:sz w:val="22"/>
          <w:szCs w:val="22"/>
        </w:rPr>
        <w:t>nce @ Penzance Methodist Church. 18.30.</w:t>
      </w:r>
    </w:p>
    <w:p w:rsidR="00F66475" w:rsidRPr="00D80BEB" w:rsidRDefault="00F66475">
      <w:pPr>
        <w:shd w:val="clear" w:color="auto" w:fill="FFFFFF"/>
        <w:jc w:val="both"/>
        <w:rPr>
          <w:rFonts w:ascii="Tahoma" w:hAnsi="Tahoma" w:cs="Tahoma"/>
          <w:color w:val="222222"/>
          <w:sz w:val="22"/>
          <w:szCs w:val="22"/>
        </w:rPr>
      </w:pPr>
      <w:r w:rsidRPr="00D80BEB">
        <w:rPr>
          <w:rFonts w:ascii="Tahoma" w:hAnsi="Tahoma" w:cs="Tahoma"/>
          <w:color w:val="222222"/>
          <w:sz w:val="22"/>
          <w:szCs w:val="22"/>
        </w:rPr>
        <w:t>Wednesday 16</w:t>
      </w:r>
      <w:r w:rsidRPr="00D80BEB">
        <w:rPr>
          <w:rFonts w:ascii="Tahoma" w:hAnsi="Tahoma" w:cs="Tahoma"/>
          <w:color w:val="222222"/>
          <w:sz w:val="22"/>
          <w:szCs w:val="22"/>
          <w:vertAlign w:val="superscript"/>
        </w:rPr>
        <w:t>th</w:t>
      </w:r>
      <w:r w:rsidR="002B26ED">
        <w:rPr>
          <w:rFonts w:ascii="Tahoma" w:hAnsi="Tahoma" w:cs="Tahoma"/>
          <w:color w:val="222222"/>
          <w:sz w:val="22"/>
          <w:szCs w:val="22"/>
        </w:rPr>
        <w:t xml:space="preserve">                </w:t>
      </w:r>
      <w:r w:rsidRPr="00D80BEB">
        <w:rPr>
          <w:rFonts w:ascii="Tahoma" w:hAnsi="Tahoma" w:cs="Tahoma"/>
          <w:color w:val="222222"/>
          <w:sz w:val="22"/>
          <w:szCs w:val="22"/>
        </w:rPr>
        <w:t xml:space="preserve"> Plymouth Marine Biologist Trip</w:t>
      </w:r>
      <w:r w:rsidR="00F00D13" w:rsidRPr="00D80BEB">
        <w:rPr>
          <w:rFonts w:ascii="Tahoma" w:hAnsi="Tahoma" w:cs="Tahoma"/>
          <w:color w:val="222222"/>
          <w:sz w:val="22"/>
          <w:szCs w:val="22"/>
        </w:rPr>
        <w:t>.</w:t>
      </w:r>
    </w:p>
    <w:p w:rsidR="00F66475" w:rsidRPr="00D80BEB" w:rsidRDefault="00F66475">
      <w:pPr>
        <w:shd w:val="clear" w:color="auto" w:fill="FFFFFF"/>
        <w:jc w:val="both"/>
        <w:rPr>
          <w:rFonts w:ascii="Tahoma" w:hAnsi="Tahoma" w:cs="Tahoma"/>
          <w:color w:val="222222"/>
          <w:sz w:val="22"/>
          <w:szCs w:val="22"/>
        </w:rPr>
      </w:pPr>
      <w:r w:rsidRPr="00D80BEB">
        <w:rPr>
          <w:rFonts w:ascii="Tahoma" w:hAnsi="Tahoma" w:cs="Tahoma"/>
          <w:color w:val="222222"/>
          <w:sz w:val="22"/>
          <w:szCs w:val="22"/>
        </w:rPr>
        <w:t>Thursday 17</w:t>
      </w:r>
      <w:r w:rsidRPr="00D80BEB">
        <w:rPr>
          <w:rFonts w:ascii="Tahoma" w:hAnsi="Tahoma" w:cs="Tahoma"/>
          <w:color w:val="222222"/>
          <w:sz w:val="22"/>
          <w:szCs w:val="22"/>
          <w:vertAlign w:val="superscript"/>
        </w:rPr>
        <w:t>th</w:t>
      </w:r>
      <w:r w:rsidR="002B26ED">
        <w:rPr>
          <w:rFonts w:ascii="Tahoma" w:hAnsi="Tahoma" w:cs="Tahoma"/>
          <w:color w:val="222222"/>
          <w:sz w:val="22"/>
          <w:szCs w:val="22"/>
        </w:rPr>
        <w:t xml:space="preserve">                    </w:t>
      </w:r>
      <w:r w:rsidRPr="00D80BEB">
        <w:rPr>
          <w:rFonts w:ascii="Tahoma" w:hAnsi="Tahoma" w:cs="Tahoma"/>
          <w:color w:val="222222"/>
          <w:sz w:val="22"/>
          <w:szCs w:val="22"/>
        </w:rPr>
        <w:t xml:space="preserve">Crosscountry Finals @ Newquay. </w:t>
      </w:r>
    </w:p>
    <w:p w:rsidR="00F66475" w:rsidRDefault="00F66475">
      <w:pPr>
        <w:shd w:val="clear" w:color="auto" w:fill="FFFFFF"/>
        <w:jc w:val="both"/>
        <w:rPr>
          <w:rFonts w:asciiTheme="minorHAnsi" w:hAnsiTheme="minorHAnsi" w:cs="Arial"/>
          <w:color w:val="222222"/>
          <w:sz w:val="22"/>
          <w:szCs w:val="22"/>
        </w:rPr>
      </w:pP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D9EEF96" wp14:editId="555A42D4">
                <wp:simplePos x="0" y="0"/>
                <wp:positionH relativeFrom="column">
                  <wp:posOffset>1940560</wp:posOffset>
                </wp:positionH>
                <wp:positionV relativeFrom="paragraph">
                  <wp:posOffset>212725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6.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383E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D9E"/>
    <w:rsid w:val="0002546D"/>
    <w:rsid w:val="00025AC7"/>
    <w:rsid w:val="00025C90"/>
    <w:rsid w:val="00026624"/>
    <w:rsid w:val="00026B9F"/>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890"/>
    <w:rsid w:val="00627FEE"/>
    <w:rsid w:val="00630843"/>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2D2D-7412-4D51-8236-F11F413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512</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2016-02-12T13:35:00Z</cp:lastPrinted>
  <dcterms:created xsi:type="dcterms:W3CDTF">2016-02-25T14:15:00Z</dcterms:created>
  <dcterms:modified xsi:type="dcterms:W3CDTF">2016-02-26T10:26:00Z</dcterms:modified>
</cp:coreProperties>
</file>